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项目（协议）编号：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  <w:lang w:eastAsia="zh-CN"/>
        </w:rPr>
        <w:t>广州华立科技职业学院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52"/>
          <w:szCs w:val="52"/>
          <w:bdr w:val="none" w:color="auto" w:sz="0" w:space="0"/>
          <w:shd w:val="clear" w:fill="FFFFFF"/>
        </w:rPr>
        <w:t>重大校企合作项目立项申请书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项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 目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名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称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 作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单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位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项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责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人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负责人所在部门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840" w:firstLineChars="300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申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请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日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期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年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 xml:space="preserve">月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2800" w:firstLineChars="100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广州华立科技职业学院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印制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编制说明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1．本申请书是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广州华立科技职业学院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重大校企合作项目的主要材料，第1－5项内容由项目承担部门组织项目负责人填写。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2．各项内容请认真填写，表内栏目不能空缺，无此内容时填“/”，表格大小可根据内容调整。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3．承担部门负责人签字、盖章后，一式二份交校企合作办公室（附电子文本）。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4．经学校审定批准立项后，《校企合作协议书》与本《重大校企合作项目立项申请书》一并归档管理。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5．合作项目启动后，每年应进行检查评估。《项目年度评估报告书》作为附件与本《重大校企合作项目立项申请书》一并归档管理。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6．合作项目结束后，应列出固定资产清理明细单据。涉及该合作项目的所有文书档案资料移交校企合作办公室存档。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7．项目如获准立项，本《重大校企合作项目立项申请书》即为《任务书》，作为项目组织实施评估考核的依据。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一、项目基本情况</w:t>
      </w:r>
    </w:p>
    <w:tbl>
      <w:tblPr>
        <w:tblW w:w="93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00"/>
        <w:gridCol w:w="900"/>
        <w:gridCol w:w="660"/>
        <w:gridCol w:w="630"/>
        <w:gridCol w:w="150"/>
        <w:gridCol w:w="480"/>
        <w:gridCol w:w="630"/>
        <w:gridCol w:w="510"/>
        <w:gridCol w:w="120"/>
        <w:gridCol w:w="630"/>
        <w:gridCol w:w="135"/>
        <w:gridCol w:w="495"/>
        <w:gridCol w:w="585"/>
        <w:gridCol w:w="690"/>
        <w:gridCol w:w="630"/>
        <w:gridCol w:w="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项目名称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项目涉及的主要专业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名 称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法人单位代码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－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企业类型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所属行业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注册资金</w:t>
            </w:r>
          </w:p>
        </w:tc>
        <w:tc>
          <w:tcPr>
            <w:tcW w:w="24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万元</w:t>
            </w:r>
          </w:p>
        </w:tc>
        <w:tc>
          <w:tcPr>
            <w:tcW w:w="19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员工人数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地 址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 系 人</w:t>
            </w:r>
          </w:p>
        </w:tc>
        <w:tc>
          <w:tcPr>
            <w:tcW w:w="24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职 务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631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项目负责人</w:t>
            </w:r>
          </w:p>
        </w:tc>
        <w:tc>
          <w:tcPr>
            <w:tcW w:w="240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手 机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E-mail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5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项 目 组 主 要 成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职称/职务</w:t>
            </w: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二、项目的基础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/>
                <w:sz w:val="20"/>
                <w:szCs w:val="20"/>
              </w:rPr>
              <w:t>主要内容提示：校企合作双方的软硬件实力等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三、项目建设目标及主要内容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主要内容提示：校企合作的预期目标、合作的具体方式及内容等。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四、项目的预期成果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提示：合作成果包括企业参与制定的人才培养方案、合作开发的新专业、合作开发的课程和教材、接收学生实习实训与就业、接收教师下企业实践锻炼、共同开展的横向课题研究、共同申报的省市级纵向课题、学校服务于企业的技术转让、技术开发、技术咨询、技术服务等，可以用具体数据加以说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五、学校提供资源或经费投入概算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主要内容提示：需学校提供房屋、土地、仪器设备、水电气等资源或投入经费的项目，列出详细的资源需求与供给、经费支出与来源情况。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六、项目负责人承诺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我保证本申请书所填内容真实。如果获准立项，我与本项目组成员将严格遵守学校有关规定，按计划实施项目，按时完成项目各项内容和报送有关材料。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6090" w:firstLineChars="290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七、项目负责人所在二级学院意见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6090" w:firstLineChars="2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负责人签字： 部门公章</w:t>
            </w:r>
          </w:p>
          <w:p>
            <w:pPr>
              <w:ind w:firstLine="6510" w:firstLineChars="3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八、项目及合作协议专题评审会审核意见</w:t>
      </w:r>
    </w:p>
    <w:tbl>
      <w:tblPr>
        <w:tblW w:w="84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6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部 门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eastAsia="zh-CN"/>
              </w:rPr>
              <w:t>校外处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2310" w:firstLineChars="1100"/>
              <w:jc w:val="both"/>
              <w:rPr>
                <w:rFonts w:hint="eastAsia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</w:p>
          <w:p>
            <w:pPr>
              <w:ind w:firstLine="2520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负责人签字：</w:t>
            </w:r>
          </w:p>
          <w:p>
            <w:pPr>
              <w:ind w:firstLine="3570" w:firstLineChars="1700"/>
              <w:jc w:val="both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eastAsia="zh-CN"/>
              </w:rPr>
              <w:t>产教融合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办公室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6090" w:firstLineChars="2900"/>
              <w:jc w:val="both"/>
              <w:rPr>
                <w:rFonts w:hint="eastAsia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负责人签字：</w:t>
            </w:r>
          </w:p>
          <w:p>
            <w:pPr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教务处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负责人签字：</w:t>
            </w:r>
          </w:p>
          <w:p>
            <w:pPr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财务处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负责人签字：</w:t>
            </w:r>
          </w:p>
          <w:p>
            <w:pPr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lang w:eastAsia="zh-CN"/>
              </w:rPr>
              <w:t>实训管理中心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ind w:firstLine="2310" w:firstLineChars="1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310" w:firstLineChars="1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310" w:firstLineChars="1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负责人签字：</w:t>
            </w:r>
          </w:p>
          <w:p>
            <w:pPr>
              <w:ind w:firstLine="3780" w:firstLineChars="18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分管校领导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ind w:firstLine="2310" w:firstLineChars="11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  <w:p>
            <w:pPr>
              <w:ind w:firstLine="2100" w:firstLineChars="1000"/>
              <w:jc w:val="both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分管校领导签字：</w:t>
            </w:r>
          </w:p>
          <w:p>
            <w:pPr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审批意见</w:t>
            </w:r>
          </w:p>
        </w:tc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ind w:firstLine="2100" w:firstLineChars="1000"/>
              <w:jc w:val="both"/>
              <w:rPr>
                <w:rFonts w:hint="eastAsia"/>
              </w:rPr>
            </w:pPr>
          </w:p>
          <w:p>
            <w:pPr>
              <w:ind w:firstLine="2100" w:firstLineChars="1000"/>
              <w:jc w:val="both"/>
              <w:rPr>
                <w:rFonts w:hint="eastAsia"/>
              </w:rPr>
            </w:pPr>
          </w:p>
          <w:p>
            <w:pPr>
              <w:ind w:firstLine="210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学校领导（签字）： 学校公章</w:t>
            </w:r>
          </w:p>
          <w:p>
            <w:pPr>
              <w:ind w:firstLine="3780" w:firstLineChars="1800"/>
              <w:jc w:val="both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注：校企合作协议论证会纪要附在《重大校企合作项目立项申请书》之后。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OTkxZjZhNTNlYmEzZjJiNWU2M2U2YzdkNmNjOWEifQ=="/>
  </w:docVars>
  <w:rsids>
    <w:rsidRoot w:val="3387618B"/>
    <w:rsid w:val="3387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2023-10-17T06:34:00Z</dcterms:created>
  <dc:creator>韦建林</dc:creator>
  <cp:lastModifiedBy>韦建林</cp:lastModifiedBy>
  <dcterms:modified xsi:type="dcterms:W3CDTF">2023-10-17T07:29:59Z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2A01262C962843FD83F0A282F27AE9AD_11</vt:lpwstr>
  </property>
</Properties>
</file>